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075BAF">
        <w:rPr>
          <w:rFonts w:ascii="Arial" w:hAnsi="Arial" w:cs="Arial"/>
          <w:sz w:val="22"/>
        </w:rPr>
        <w:t>2</w:t>
      </w:r>
      <w:r w:rsidR="00A75504">
        <w:rPr>
          <w:rFonts w:ascii="Arial" w:hAnsi="Arial" w:cs="Arial"/>
          <w:sz w:val="22"/>
        </w:rPr>
        <w:t>52</w:t>
      </w:r>
      <w:r w:rsidR="007833B3" w:rsidRPr="000428BB">
        <w:rPr>
          <w:rFonts w:ascii="Arial" w:hAnsi="Arial" w:cs="Arial"/>
          <w:sz w:val="22"/>
        </w:rPr>
        <w:t>Т-СН-2015 от «_____» ____________ 2015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2879"/>
        <w:gridCol w:w="1984"/>
        <w:gridCol w:w="567"/>
        <w:gridCol w:w="567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DD6B9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DD6B97">
              <w:rPr>
                <w:rFonts w:cs="Arial"/>
                <w:bCs/>
                <w:sz w:val="16"/>
                <w:szCs w:val="16"/>
              </w:rPr>
              <w:t xml:space="preserve">_ЯНОС_КС/10/2015_ цех13_ </w:t>
            </w:r>
            <w:proofErr w:type="spellStart"/>
            <w:r w:rsidR="00DD6B97">
              <w:rPr>
                <w:rFonts w:cs="Arial"/>
                <w:bCs/>
                <w:sz w:val="16"/>
                <w:szCs w:val="16"/>
              </w:rPr>
              <w:t>тит</w:t>
            </w:r>
            <w:proofErr w:type="spellEnd"/>
            <w:r w:rsidR="00DD6B97">
              <w:rPr>
                <w:rFonts w:cs="Arial"/>
                <w:bCs/>
                <w:sz w:val="16"/>
                <w:szCs w:val="16"/>
              </w:rPr>
              <w:t xml:space="preserve">  351/4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0B1502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A75504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0B1502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C72AE" w:rsidRPr="00A75504" w:rsidTr="00E27752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E27752" w:rsidRDefault="00A75504" w:rsidP="00A75504">
            <w:pPr>
              <w:spacing w:before="0"/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E27752">
              <w:rPr>
                <w:rFonts w:cs="Arial"/>
                <w:sz w:val="16"/>
                <w:szCs w:val="16"/>
              </w:rPr>
              <w:t>346807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Pr="00A75504" w:rsidRDefault="00A75504" w:rsidP="00E27752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75504">
              <w:rPr>
                <w:bCs/>
                <w:sz w:val="18"/>
                <w:szCs w:val="18"/>
              </w:rPr>
              <w:t>Глина активная для установки Л-35/6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72AE" w:rsidRPr="00A75504" w:rsidRDefault="00A75504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75504">
              <w:rPr>
                <w:sz w:val="18"/>
                <w:szCs w:val="18"/>
              </w:rPr>
              <w:t>ТЗ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A75504" w:rsidRDefault="00AA56B0" w:rsidP="00A75504">
            <w:pPr>
              <w:spacing w:before="0"/>
              <w:ind w:left="113" w:right="113"/>
              <w:rPr>
                <w:rFonts w:cs="Arial"/>
                <w:sz w:val="16"/>
                <w:szCs w:val="16"/>
              </w:rPr>
            </w:pPr>
            <w:r w:rsidRPr="00A75504">
              <w:rPr>
                <w:rFonts w:cs="Arial"/>
                <w:sz w:val="16"/>
                <w:szCs w:val="16"/>
              </w:rPr>
              <w:t>ОАО «</w:t>
            </w:r>
            <w:proofErr w:type="spellStart"/>
            <w:r w:rsidRPr="00A75504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A75504">
              <w:rPr>
                <w:rFonts w:cs="Arial"/>
                <w:sz w:val="16"/>
                <w:szCs w:val="16"/>
              </w:rPr>
              <w:t>-ЯНОС»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A75504" w:rsidRDefault="00AA56B0" w:rsidP="00A75504">
            <w:pPr>
              <w:spacing w:before="0"/>
              <w:ind w:left="113" w:right="113"/>
              <w:rPr>
                <w:rFonts w:cs="Arial"/>
                <w:sz w:val="16"/>
                <w:szCs w:val="16"/>
              </w:rPr>
            </w:pPr>
            <w:r w:rsidRPr="00A75504">
              <w:rPr>
                <w:rFonts w:cs="Arial"/>
                <w:sz w:val="16"/>
                <w:szCs w:val="16"/>
              </w:rPr>
              <w:t>ОАО «</w:t>
            </w:r>
            <w:proofErr w:type="spellStart"/>
            <w:r w:rsidRPr="00A75504">
              <w:rPr>
                <w:rFonts w:cs="Arial"/>
                <w:sz w:val="16"/>
                <w:szCs w:val="16"/>
              </w:rPr>
              <w:t>Славнефтть</w:t>
            </w:r>
            <w:proofErr w:type="spellEnd"/>
            <w:r w:rsidRPr="00A75504">
              <w:rPr>
                <w:rFonts w:cs="Arial"/>
                <w:sz w:val="16"/>
                <w:szCs w:val="16"/>
              </w:rPr>
              <w:t>-ЯНОС»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75504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7550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A75504" w:rsidRDefault="00A75504" w:rsidP="00172FC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75504">
              <w:rPr>
                <w:rFonts w:cs="Arial"/>
                <w:sz w:val="18"/>
                <w:szCs w:val="18"/>
              </w:rPr>
              <w:t>май</w:t>
            </w:r>
            <w:r w:rsidR="00AA56B0" w:rsidRPr="00A75504">
              <w:rPr>
                <w:rFonts w:cs="Arial"/>
                <w:sz w:val="18"/>
                <w:szCs w:val="18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A75504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A75504" w:rsidRPr="000428BB" w:rsidTr="00E27752">
        <w:trPr>
          <w:trHeight w:val="404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04" w:rsidRPr="00A75504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Базис поставки: DAP склад  ОАО "</w:t>
            </w:r>
            <w:proofErr w:type="spellStart"/>
            <w:r w:rsidRPr="00A75504">
              <w:rPr>
                <w:rFonts w:cs="Arial"/>
                <w:b/>
                <w:bCs/>
                <w:sz w:val="18"/>
                <w:szCs w:val="18"/>
              </w:rPr>
              <w:t>Славнефть</w:t>
            </w:r>
            <w:proofErr w:type="spellEnd"/>
            <w:r w:rsidRPr="00A75504">
              <w:rPr>
                <w:rFonts w:cs="Arial"/>
                <w:b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75504" w:rsidRPr="000428BB" w:rsidRDefault="00A75504" w:rsidP="00242A25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A75504" w:rsidRPr="000428BB" w:rsidTr="00E27752">
        <w:trPr>
          <w:trHeight w:val="409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04" w:rsidRPr="00E27752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Базис поставки:  DDP склад  ОАО "</w:t>
            </w:r>
            <w:proofErr w:type="spellStart"/>
            <w:r w:rsidRPr="00A75504">
              <w:rPr>
                <w:rFonts w:cs="Arial"/>
                <w:b/>
                <w:bCs/>
                <w:sz w:val="18"/>
                <w:szCs w:val="18"/>
              </w:rPr>
              <w:t>Славнефть</w:t>
            </w:r>
            <w:proofErr w:type="spellEnd"/>
            <w:r w:rsidRPr="00A75504">
              <w:rPr>
                <w:rFonts w:cs="Arial"/>
                <w:b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75504" w:rsidRPr="000428BB" w:rsidRDefault="00A75504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A75504" w:rsidRPr="000428BB" w:rsidTr="00E27752">
        <w:trPr>
          <w:trHeight w:val="41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04" w:rsidRPr="00E27752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75504" w:rsidRPr="000428BB" w:rsidRDefault="00A75504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A75504" w:rsidRPr="000428BB" w:rsidTr="00A75504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04" w:rsidRPr="00E27752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75504" w:rsidRPr="000428BB" w:rsidRDefault="00A75504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A75504" w:rsidRPr="000428BB" w:rsidTr="00E27752">
        <w:trPr>
          <w:trHeight w:val="507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04" w:rsidRPr="00E27752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27752">
              <w:rPr>
                <w:rFonts w:cs="Arial"/>
                <w:b/>
                <w:bCs/>
                <w:sz w:val="18"/>
                <w:szCs w:val="18"/>
              </w:rPr>
              <w:t xml:space="preserve">Типовой  договор: </w:t>
            </w:r>
            <w:r w:rsidRPr="00E27752">
              <w:rPr>
                <w:rFonts w:cs="Arial"/>
                <w:b/>
                <w:sz w:val="18"/>
                <w:szCs w:val="18"/>
              </w:rPr>
              <w:t>Подтвержден/ Действующий</w:t>
            </w:r>
            <w:proofErr w:type="gramStart"/>
            <w:r w:rsidRPr="00E27752">
              <w:rPr>
                <w:rFonts w:cs="Arial"/>
                <w:b/>
                <w:sz w:val="18"/>
                <w:szCs w:val="18"/>
              </w:rPr>
              <w:t xml:space="preserve"> ,</w:t>
            </w:r>
            <w:proofErr w:type="gramEnd"/>
            <w:r w:rsidRPr="00E27752">
              <w:rPr>
                <w:rFonts w:cs="Arial"/>
                <w:b/>
                <w:sz w:val="18"/>
                <w:szCs w:val="18"/>
              </w:rPr>
              <w:t>№……………….</w:t>
            </w:r>
            <w:r w:rsidRPr="00E277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75504" w:rsidRPr="000428BB" w:rsidRDefault="00A75504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A75504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5504" w:rsidRPr="00E27752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27752">
              <w:rPr>
                <w:rFonts w:cs="Arial"/>
                <w:b/>
                <w:bCs/>
                <w:sz w:val="18"/>
                <w:szCs w:val="18"/>
              </w:rPr>
              <w:t>Гарантийный срок: (срок хранения в невскрытой упаковке)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5504" w:rsidRPr="000428BB" w:rsidRDefault="00A75504" w:rsidP="00A75504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A75504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5504" w:rsidRPr="00A75504" w:rsidRDefault="00A75504" w:rsidP="00E27752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Срок поставки: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75504" w:rsidRPr="000428BB" w:rsidRDefault="00A75504" w:rsidP="00AA56B0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47964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E27752" w:rsidRPr="000428BB" w:rsidRDefault="00E27752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E27752" w:rsidRDefault="00E27752" w:rsidP="00871356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>
        <w:rPr>
          <w:rFonts w:ascii="Arial" w:hAnsi="Arial" w:cs="Arial"/>
          <w:sz w:val="22"/>
        </w:rPr>
        <w:t>2</w:t>
      </w:r>
      <w:r w:rsidR="00E27752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2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>. 34, 35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E27752" w:rsidRPr="000428BB" w:rsidTr="00BB5FFF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7752" w:rsidRPr="00E27752" w:rsidRDefault="00E27752" w:rsidP="00FF60FD">
            <w:pPr>
              <w:spacing w:before="0"/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E27752">
              <w:rPr>
                <w:rFonts w:cs="Arial"/>
                <w:sz w:val="16"/>
                <w:szCs w:val="16"/>
              </w:rPr>
              <w:t>346807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52" w:rsidRPr="00A75504" w:rsidRDefault="00E27752" w:rsidP="00FF60FD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75504">
              <w:rPr>
                <w:bCs/>
                <w:sz w:val="18"/>
                <w:szCs w:val="18"/>
              </w:rPr>
              <w:t>Глина активная для установки Л-35/6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7752" w:rsidRPr="00A75504" w:rsidRDefault="00E27752" w:rsidP="00FF60FD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75504">
              <w:rPr>
                <w:sz w:val="18"/>
                <w:szCs w:val="18"/>
              </w:rPr>
              <w:t>ТЗ</w:t>
            </w:r>
          </w:p>
        </w:tc>
        <w:tc>
          <w:tcPr>
            <w:tcW w:w="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7752" w:rsidRPr="00A75504" w:rsidRDefault="00E27752" w:rsidP="00FF60FD">
            <w:pPr>
              <w:spacing w:before="0"/>
              <w:ind w:left="113" w:right="113"/>
              <w:rPr>
                <w:rFonts w:cs="Arial"/>
                <w:sz w:val="16"/>
                <w:szCs w:val="16"/>
              </w:rPr>
            </w:pPr>
            <w:r w:rsidRPr="00A75504">
              <w:rPr>
                <w:rFonts w:cs="Arial"/>
                <w:sz w:val="16"/>
                <w:szCs w:val="16"/>
              </w:rPr>
              <w:t>ОАО «</w:t>
            </w:r>
            <w:proofErr w:type="spellStart"/>
            <w:r w:rsidRPr="00A75504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A75504">
              <w:rPr>
                <w:rFonts w:cs="Arial"/>
                <w:sz w:val="16"/>
                <w:szCs w:val="16"/>
              </w:rPr>
              <w:t>-ЯНОС»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7752" w:rsidRPr="00A75504" w:rsidRDefault="00E27752" w:rsidP="00FF60FD">
            <w:pPr>
              <w:spacing w:before="0"/>
              <w:ind w:left="113" w:right="113"/>
              <w:rPr>
                <w:rFonts w:cs="Arial"/>
                <w:sz w:val="16"/>
                <w:szCs w:val="16"/>
              </w:rPr>
            </w:pPr>
            <w:r w:rsidRPr="00A75504">
              <w:rPr>
                <w:rFonts w:cs="Arial"/>
                <w:sz w:val="16"/>
                <w:szCs w:val="16"/>
              </w:rPr>
              <w:t>ОАО «</w:t>
            </w:r>
            <w:proofErr w:type="spellStart"/>
            <w:r w:rsidRPr="00A75504">
              <w:rPr>
                <w:rFonts w:cs="Arial"/>
                <w:sz w:val="16"/>
                <w:szCs w:val="16"/>
              </w:rPr>
              <w:t>Славнефтть</w:t>
            </w:r>
            <w:proofErr w:type="spellEnd"/>
            <w:r w:rsidRPr="00A75504">
              <w:rPr>
                <w:rFonts w:cs="Arial"/>
                <w:sz w:val="16"/>
                <w:szCs w:val="16"/>
              </w:rPr>
              <w:t>-ЯНОС»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7752" w:rsidRPr="00A75504" w:rsidRDefault="00E27752" w:rsidP="00FF60FD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75504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52" w:rsidRPr="00A75504" w:rsidRDefault="00E27752" w:rsidP="00FF60FD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7550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52" w:rsidRPr="00A75504" w:rsidRDefault="00E27752" w:rsidP="00FF60FD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75504">
              <w:rPr>
                <w:rFonts w:cs="Arial"/>
                <w:sz w:val="18"/>
                <w:szCs w:val="18"/>
              </w:rPr>
              <w:t>май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27752" w:rsidRPr="000428BB" w:rsidRDefault="00E27752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27752" w:rsidRPr="000428BB" w:rsidTr="003131D5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52" w:rsidRPr="00A75504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Базис поставки: DAP склад  ОАО "</w:t>
            </w:r>
            <w:proofErr w:type="spellStart"/>
            <w:r w:rsidRPr="00A75504">
              <w:rPr>
                <w:rFonts w:cs="Arial"/>
                <w:b/>
                <w:bCs/>
                <w:sz w:val="18"/>
                <w:szCs w:val="18"/>
              </w:rPr>
              <w:t>Славнефть</w:t>
            </w:r>
            <w:proofErr w:type="spellEnd"/>
            <w:r w:rsidRPr="00A75504">
              <w:rPr>
                <w:rFonts w:cs="Arial"/>
                <w:b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27752" w:rsidRPr="00063903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E27752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52" w:rsidRPr="00E27752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Базис поставки:  DDP склад  ОАО "</w:t>
            </w:r>
            <w:proofErr w:type="spellStart"/>
            <w:r w:rsidRPr="00A75504">
              <w:rPr>
                <w:rFonts w:cs="Arial"/>
                <w:b/>
                <w:bCs/>
                <w:sz w:val="18"/>
                <w:szCs w:val="18"/>
              </w:rPr>
              <w:t>Славнефть</w:t>
            </w:r>
            <w:proofErr w:type="spellEnd"/>
            <w:r w:rsidRPr="00A75504">
              <w:rPr>
                <w:rFonts w:cs="Arial"/>
                <w:b/>
                <w:bCs/>
                <w:sz w:val="18"/>
                <w:szCs w:val="18"/>
              </w:rPr>
              <w:t>-ЯНОС" в г. Ярославле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27752" w:rsidRPr="00E27752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CF4775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52" w:rsidRPr="00E27752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27752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E27752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752" w:rsidRPr="00E27752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E27752" w:rsidRPr="000428BB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FC3769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752" w:rsidRPr="00E27752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27752">
              <w:rPr>
                <w:rFonts w:cs="Arial"/>
                <w:b/>
                <w:bCs/>
                <w:sz w:val="18"/>
                <w:szCs w:val="18"/>
              </w:rPr>
              <w:t xml:space="preserve">Типовой  договор: </w:t>
            </w:r>
            <w:r w:rsidRPr="00E27752">
              <w:rPr>
                <w:rFonts w:cs="Arial"/>
                <w:b/>
                <w:sz w:val="18"/>
                <w:szCs w:val="18"/>
              </w:rPr>
              <w:t>Подтвержден/ Действующий</w:t>
            </w:r>
            <w:proofErr w:type="gramStart"/>
            <w:r w:rsidRPr="00E27752">
              <w:rPr>
                <w:rFonts w:cs="Arial"/>
                <w:b/>
                <w:sz w:val="18"/>
                <w:szCs w:val="18"/>
              </w:rPr>
              <w:t xml:space="preserve"> ,</w:t>
            </w:r>
            <w:proofErr w:type="gramEnd"/>
            <w:r w:rsidRPr="00E27752">
              <w:rPr>
                <w:rFonts w:cs="Arial"/>
                <w:b/>
                <w:sz w:val="18"/>
                <w:szCs w:val="18"/>
              </w:rPr>
              <w:t>№……………….</w:t>
            </w:r>
            <w:r w:rsidRPr="00E277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E27752" w:rsidRPr="000428BB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1323C1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752" w:rsidRPr="00E27752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27752">
              <w:rPr>
                <w:rFonts w:cs="Arial"/>
                <w:b/>
                <w:bCs/>
                <w:sz w:val="18"/>
                <w:szCs w:val="18"/>
              </w:rPr>
              <w:t>Гарантийный срок: (срок хранения в невскрытой упаковке)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E27752" w:rsidRPr="000428BB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E27752" w:rsidRPr="000428BB" w:rsidTr="00F20C23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752" w:rsidRPr="00A75504" w:rsidRDefault="00E27752" w:rsidP="00FF60FD">
            <w:pPr>
              <w:spacing w:befor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A75504">
              <w:rPr>
                <w:rFonts w:cs="Arial"/>
                <w:b/>
                <w:bCs/>
                <w:sz w:val="18"/>
                <w:szCs w:val="18"/>
              </w:rPr>
              <w:t>Срок поставки: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E27752" w:rsidRPr="000428BB" w:rsidRDefault="00E27752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E27752" w:rsidRDefault="00E27752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073A40" w:rsidRDefault="00351A3E" w:rsidP="00073A40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E27752" w:rsidRPr="000428BB" w:rsidRDefault="00351A3E" w:rsidP="00E27752">
      <w:pPr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E27752" w:rsidRPr="000428BB" w:rsidSect="00E27752">
      <w:footerReference w:type="even" r:id="rId9"/>
      <w:footerReference w:type="default" r:id="rId10"/>
      <w:pgSz w:w="16838" w:h="11906" w:orient="landscape"/>
      <w:pgMar w:top="851" w:right="1134" w:bottom="567" w:left="1134" w:header="709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27752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3A40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4F6A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C5A8E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E7C19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1578A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75504"/>
    <w:rsid w:val="00A80A41"/>
    <w:rsid w:val="00A80FBD"/>
    <w:rsid w:val="00A92033"/>
    <w:rsid w:val="00A93ED3"/>
    <w:rsid w:val="00A97853"/>
    <w:rsid w:val="00A97F5E"/>
    <w:rsid w:val="00AA3269"/>
    <w:rsid w:val="00AA56B0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6B97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27752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7B6C-E6D8-49C1-9B39-FD214D4D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220</cp:revision>
  <cp:lastPrinted>2015-11-17T10:14:00Z</cp:lastPrinted>
  <dcterms:created xsi:type="dcterms:W3CDTF">2015-09-18T11:01:00Z</dcterms:created>
  <dcterms:modified xsi:type="dcterms:W3CDTF">2015-11-30T13:54:00Z</dcterms:modified>
</cp:coreProperties>
</file>